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3CA" w:rsidRPr="00056F0C" w:rsidRDefault="00056F0C" w:rsidP="00056F0C">
      <w:pPr>
        <w:spacing w:after="0"/>
        <w:jc w:val="center"/>
        <w:rPr>
          <w:sz w:val="28"/>
          <w:szCs w:val="28"/>
        </w:rPr>
      </w:pPr>
      <w:bookmarkStart w:id="0" w:name="_GoBack"/>
      <w:bookmarkEnd w:id="0"/>
      <w:r w:rsidRPr="00056F0C">
        <w:rPr>
          <w:sz w:val="28"/>
          <w:szCs w:val="28"/>
        </w:rPr>
        <w:t>Ilwaco Parks and Recreation</w:t>
      </w:r>
      <w:r w:rsidR="00DF1E81">
        <w:rPr>
          <w:sz w:val="28"/>
          <w:szCs w:val="28"/>
        </w:rPr>
        <w:t xml:space="preserve"> M</w:t>
      </w:r>
      <w:r w:rsidR="006E066A" w:rsidRPr="00056F0C">
        <w:rPr>
          <w:sz w:val="28"/>
          <w:szCs w:val="28"/>
        </w:rPr>
        <w:t xml:space="preserve">eeting </w:t>
      </w:r>
      <w:r w:rsidR="00F8104C" w:rsidRPr="00056F0C">
        <w:rPr>
          <w:sz w:val="28"/>
          <w:szCs w:val="28"/>
        </w:rPr>
        <w:t>Minutes</w:t>
      </w:r>
    </w:p>
    <w:p w:rsidR="00F8104C" w:rsidRPr="00056F0C" w:rsidRDefault="00DF1E81" w:rsidP="00056F0C">
      <w:pPr>
        <w:spacing w:after="0"/>
        <w:jc w:val="center"/>
        <w:rPr>
          <w:sz w:val="28"/>
          <w:szCs w:val="28"/>
        </w:rPr>
      </w:pPr>
      <w:r>
        <w:rPr>
          <w:sz w:val="28"/>
          <w:szCs w:val="28"/>
        </w:rPr>
        <w:t>January 8, 2019</w:t>
      </w:r>
    </w:p>
    <w:p w:rsidR="00056F0C" w:rsidRDefault="00056F0C" w:rsidP="00056F0C">
      <w:pPr>
        <w:spacing w:after="0"/>
        <w:jc w:val="center"/>
        <w:rPr>
          <w:sz w:val="28"/>
          <w:szCs w:val="28"/>
        </w:rPr>
      </w:pPr>
    </w:p>
    <w:p w:rsidR="00056F0C" w:rsidRDefault="00056F0C" w:rsidP="00056F0C">
      <w:pPr>
        <w:spacing w:after="0"/>
        <w:jc w:val="center"/>
        <w:rPr>
          <w:sz w:val="28"/>
          <w:szCs w:val="28"/>
        </w:rPr>
      </w:pPr>
    </w:p>
    <w:p w:rsidR="00F8104C" w:rsidRDefault="00F8104C" w:rsidP="00056F0C">
      <w:pPr>
        <w:spacing w:after="0"/>
        <w:rPr>
          <w:sz w:val="28"/>
          <w:szCs w:val="28"/>
        </w:rPr>
      </w:pPr>
      <w:r w:rsidRPr="00056F0C">
        <w:rPr>
          <w:sz w:val="28"/>
          <w:szCs w:val="28"/>
        </w:rPr>
        <w:t>Attendance:  Jon Ducharme, Jarrod Karnofski, Vinessa Karnofski, David Jensen</w:t>
      </w:r>
    </w:p>
    <w:p w:rsidR="00056F0C" w:rsidRPr="00056F0C" w:rsidRDefault="00056F0C" w:rsidP="00056F0C">
      <w:pPr>
        <w:spacing w:after="0"/>
        <w:jc w:val="center"/>
        <w:rPr>
          <w:sz w:val="28"/>
          <w:szCs w:val="28"/>
        </w:rPr>
      </w:pPr>
    </w:p>
    <w:p w:rsidR="00BF4B62" w:rsidRPr="00056F0C" w:rsidRDefault="00056F0C">
      <w:pPr>
        <w:rPr>
          <w:b/>
          <w:sz w:val="28"/>
          <w:szCs w:val="28"/>
          <w:u w:val="single"/>
        </w:rPr>
      </w:pPr>
      <w:r w:rsidRPr="00056F0C">
        <w:rPr>
          <w:b/>
          <w:sz w:val="28"/>
          <w:szCs w:val="28"/>
          <w:u w:val="single"/>
        </w:rPr>
        <w:t>Old Business</w:t>
      </w:r>
    </w:p>
    <w:p w:rsidR="00BF4B62" w:rsidRPr="00056F0C" w:rsidRDefault="00BF4B62">
      <w:pPr>
        <w:rPr>
          <w:b/>
        </w:rPr>
      </w:pPr>
      <w:r w:rsidRPr="00056F0C">
        <w:rPr>
          <w:b/>
        </w:rPr>
        <w:t>Ilwaco Park</w:t>
      </w:r>
    </w:p>
    <w:p w:rsidR="00BF4B62" w:rsidRDefault="00BF4B62">
      <w:r>
        <w:t xml:space="preserve">Discussion on what organizations to reach out to for monetary support of the Ilwaco Community Park sign.  </w:t>
      </w:r>
    </w:p>
    <w:p w:rsidR="00BF4B62" w:rsidRDefault="00BF4B62">
      <w:r>
        <w:t>Renee’ O’Connor is currently working on the east side of the sign, completing donor tiles from the original phase one park fundraiser.  Renee’ estimates that she will be ready to place tiles by early spring once the kids at BGC have painted them and they are fired.</w:t>
      </w:r>
    </w:p>
    <w:p w:rsidR="00BF4B62" w:rsidRDefault="00BF4B62">
      <w:r>
        <w:t>Renee submitted a bid to do the mosaic mural “Welcome to Ilwaco Community Park”</w:t>
      </w:r>
      <w:r w:rsidR="00056F0C">
        <w:t xml:space="preserve"> </w:t>
      </w:r>
      <w:r>
        <w:t xml:space="preserve">on the west side of the sign for $6,600-$7,000.  </w:t>
      </w:r>
    </w:p>
    <w:p w:rsidR="00BF4B62" w:rsidRDefault="00BF4B62">
      <w:r>
        <w:t>Ilwaco Treasurer, Holly Beller, shared through email that the park fund will have a balance of $1,689.48 once outstanding invoices have been paid.</w:t>
      </w:r>
    </w:p>
    <w:p w:rsidR="00BF4B62" w:rsidRDefault="00BF4B62">
      <w:r>
        <w:t>David Jensen has been in contact with a new local cement worker for a bid on the concrete work.  Once we know that amount, we will know the full cost to complete the sign.</w:t>
      </w:r>
    </w:p>
    <w:p w:rsidR="00BF4B62" w:rsidRDefault="00BF4B62">
      <w:r>
        <w:t>Potential cost to complete the sign is $12-15,000.</w:t>
      </w:r>
    </w:p>
    <w:p w:rsidR="00BF4B62" w:rsidRDefault="00056F0C">
      <w:r>
        <w:t xml:space="preserve">In-Kind donation possible from City of Ilwaco for sign groundwork, landscaping, trees.  The commission discussed possible donors and 2019 grant opportunities.  </w:t>
      </w:r>
    </w:p>
    <w:p w:rsidR="00056F0C" w:rsidRPr="00056F0C" w:rsidRDefault="00056F0C">
      <w:pPr>
        <w:rPr>
          <w:b/>
          <w:sz w:val="28"/>
          <w:szCs w:val="28"/>
          <w:u w:val="single"/>
        </w:rPr>
      </w:pPr>
      <w:r w:rsidRPr="00056F0C">
        <w:rPr>
          <w:b/>
          <w:sz w:val="28"/>
          <w:szCs w:val="28"/>
          <w:u w:val="single"/>
        </w:rPr>
        <w:t>New Business</w:t>
      </w:r>
    </w:p>
    <w:p w:rsidR="00056F0C" w:rsidRPr="00056F0C" w:rsidRDefault="00056F0C">
      <w:pPr>
        <w:rPr>
          <w:b/>
        </w:rPr>
      </w:pPr>
      <w:r w:rsidRPr="00056F0C">
        <w:rPr>
          <w:b/>
        </w:rPr>
        <w:t xml:space="preserve">Community build </w:t>
      </w:r>
    </w:p>
    <w:p w:rsidR="00056F0C" w:rsidRDefault="00056F0C">
      <w:r>
        <w:t xml:space="preserve">The next community build </w:t>
      </w:r>
      <w:r w:rsidRPr="00056F0C">
        <w:t xml:space="preserve">will be scheduled in late spring with Ilwaco </w:t>
      </w:r>
      <w:r>
        <w:t>Parks Department to put in more wood fiber around play equipment and grade out the picnic pavilion and walkways with additional gravel.</w:t>
      </w:r>
    </w:p>
    <w:p w:rsidR="00056F0C" w:rsidRPr="00056F0C" w:rsidRDefault="00056F0C"/>
    <w:p w:rsidR="00056F0C" w:rsidRDefault="00056F0C">
      <w:pPr>
        <w:rPr>
          <w:b/>
          <w:u w:val="single"/>
        </w:rPr>
      </w:pPr>
      <w:r w:rsidRPr="00056F0C">
        <w:rPr>
          <w:b/>
          <w:u w:val="single"/>
        </w:rPr>
        <w:t>Actions</w:t>
      </w:r>
    </w:p>
    <w:p w:rsidR="00056F0C" w:rsidRDefault="00056F0C">
      <w:pPr>
        <w:rPr>
          <w:b/>
        </w:rPr>
      </w:pPr>
      <w:r>
        <w:rPr>
          <w:b/>
        </w:rPr>
        <w:t>David J.</w:t>
      </w:r>
    </w:p>
    <w:p w:rsidR="00056F0C" w:rsidRDefault="00056F0C" w:rsidP="00056F0C">
      <w:pPr>
        <w:pStyle w:val="ListParagraph"/>
        <w:numPr>
          <w:ilvl w:val="0"/>
          <w:numId w:val="1"/>
        </w:numPr>
        <w:rPr>
          <w:b/>
        </w:rPr>
      </w:pPr>
      <w:r>
        <w:rPr>
          <w:b/>
        </w:rPr>
        <w:lastRenderedPageBreak/>
        <w:t>Get quote on concrete work</w:t>
      </w:r>
    </w:p>
    <w:p w:rsidR="00056F0C" w:rsidRDefault="00056F0C" w:rsidP="00056F0C">
      <w:pPr>
        <w:pStyle w:val="ListParagraph"/>
        <w:numPr>
          <w:ilvl w:val="0"/>
          <w:numId w:val="1"/>
        </w:numPr>
        <w:rPr>
          <w:b/>
        </w:rPr>
      </w:pPr>
      <w:r>
        <w:rPr>
          <w:b/>
        </w:rPr>
        <w:t>Submit tree donation letter to Chapman Foundation</w:t>
      </w:r>
    </w:p>
    <w:p w:rsidR="00056F0C" w:rsidRDefault="00056F0C" w:rsidP="00056F0C">
      <w:pPr>
        <w:rPr>
          <w:b/>
        </w:rPr>
      </w:pPr>
      <w:r>
        <w:rPr>
          <w:b/>
        </w:rPr>
        <w:t>Vinessa K.</w:t>
      </w:r>
    </w:p>
    <w:p w:rsidR="00056F0C" w:rsidRDefault="00056F0C" w:rsidP="00056F0C">
      <w:pPr>
        <w:pStyle w:val="ListParagraph"/>
        <w:numPr>
          <w:ilvl w:val="0"/>
          <w:numId w:val="2"/>
        </w:numPr>
        <w:rPr>
          <w:b/>
        </w:rPr>
      </w:pPr>
      <w:r>
        <w:rPr>
          <w:b/>
        </w:rPr>
        <w:t xml:space="preserve">WellSpring Mini Grant </w:t>
      </w:r>
    </w:p>
    <w:p w:rsidR="00056F0C" w:rsidRDefault="00056F0C" w:rsidP="00056F0C">
      <w:pPr>
        <w:pStyle w:val="ListParagraph"/>
        <w:numPr>
          <w:ilvl w:val="0"/>
          <w:numId w:val="2"/>
        </w:numPr>
        <w:rPr>
          <w:b/>
        </w:rPr>
      </w:pPr>
      <w:r>
        <w:rPr>
          <w:b/>
        </w:rPr>
        <w:t>Templin Grant</w:t>
      </w:r>
    </w:p>
    <w:p w:rsidR="00056F0C" w:rsidRDefault="00056F0C" w:rsidP="00056F0C">
      <w:pPr>
        <w:pStyle w:val="ListParagraph"/>
        <w:numPr>
          <w:ilvl w:val="0"/>
          <w:numId w:val="2"/>
        </w:numPr>
        <w:rPr>
          <w:b/>
        </w:rPr>
      </w:pPr>
      <w:r>
        <w:rPr>
          <w:b/>
        </w:rPr>
        <w:t>Send letter to the Port of Ilwaco</w:t>
      </w:r>
    </w:p>
    <w:p w:rsidR="00056F0C" w:rsidRDefault="00056F0C" w:rsidP="00056F0C">
      <w:pPr>
        <w:pStyle w:val="ListParagraph"/>
        <w:numPr>
          <w:ilvl w:val="0"/>
          <w:numId w:val="2"/>
        </w:numPr>
        <w:rPr>
          <w:b/>
        </w:rPr>
      </w:pPr>
      <w:r>
        <w:rPr>
          <w:b/>
        </w:rPr>
        <w:t>Get donation letter drafted for Chapman Foundation</w:t>
      </w:r>
    </w:p>
    <w:p w:rsidR="00056F0C" w:rsidRDefault="00056F0C" w:rsidP="00056F0C">
      <w:pPr>
        <w:rPr>
          <w:b/>
        </w:rPr>
      </w:pPr>
      <w:r>
        <w:rPr>
          <w:b/>
        </w:rPr>
        <w:t>Jarrod K.</w:t>
      </w:r>
    </w:p>
    <w:p w:rsidR="00056F0C" w:rsidRPr="00056F0C" w:rsidRDefault="00056F0C" w:rsidP="00056F0C">
      <w:pPr>
        <w:pStyle w:val="ListParagraph"/>
        <w:numPr>
          <w:ilvl w:val="0"/>
          <w:numId w:val="3"/>
        </w:numPr>
        <w:rPr>
          <w:b/>
        </w:rPr>
      </w:pPr>
      <w:r>
        <w:rPr>
          <w:b/>
        </w:rPr>
        <w:t>Contact OBEF about their grant opportunities</w:t>
      </w:r>
    </w:p>
    <w:p w:rsidR="00056F0C" w:rsidRDefault="00056F0C"/>
    <w:p w:rsidR="00056F0C" w:rsidRDefault="00056F0C"/>
    <w:p w:rsidR="00056F0C" w:rsidRDefault="00056F0C"/>
    <w:p w:rsidR="00BF4B62" w:rsidRDefault="00BF4B62"/>
    <w:sectPr w:rsidR="00BF4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A6F77"/>
    <w:multiLevelType w:val="hybridMultilevel"/>
    <w:tmpl w:val="09F0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93577"/>
    <w:multiLevelType w:val="hybridMultilevel"/>
    <w:tmpl w:val="9734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187DD0"/>
    <w:multiLevelType w:val="hybridMultilevel"/>
    <w:tmpl w:val="EFBE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6A"/>
    <w:rsid w:val="00056F0C"/>
    <w:rsid w:val="001F10FE"/>
    <w:rsid w:val="006E066A"/>
    <w:rsid w:val="007E73CA"/>
    <w:rsid w:val="00BF4B62"/>
    <w:rsid w:val="00DF1E81"/>
    <w:rsid w:val="00F433F0"/>
    <w:rsid w:val="00F8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84F09-F8FB-4424-B007-9EE14088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Karnofski, Jarrod P</dc:creator>
  <cp:keywords/>
  <dc:description/>
  <cp:lastModifiedBy>Clerk</cp:lastModifiedBy>
  <cp:revision>2</cp:revision>
  <dcterms:created xsi:type="dcterms:W3CDTF">2019-01-09T16:13:00Z</dcterms:created>
  <dcterms:modified xsi:type="dcterms:W3CDTF">2019-01-09T16:13:00Z</dcterms:modified>
</cp:coreProperties>
</file>